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485" w:rsidRPr="00CB6241" w:rsidRDefault="002A6885" w:rsidP="00CB6241">
      <w:pPr>
        <w:spacing w:after="0" w:line="240" w:lineRule="auto"/>
        <w:jc w:val="center"/>
        <w:rPr>
          <w:rFonts w:ascii="Times New Roman" w:hAnsi="Times New Roman" w:cs="Times New Roman"/>
          <w:sz w:val="44"/>
          <w:szCs w:val="44"/>
        </w:rPr>
      </w:pPr>
      <w:r>
        <w:rPr>
          <w:rFonts w:ascii="Times New Roman" w:hAnsi="Times New Roman" w:cs="Times New Roman"/>
          <w:sz w:val="44"/>
          <w:szCs w:val="44"/>
        </w:rPr>
        <w:t xml:space="preserve">Chapter </w:t>
      </w:r>
      <w:r w:rsidR="00B335EC">
        <w:rPr>
          <w:rFonts w:ascii="Times New Roman" w:hAnsi="Times New Roman" w:cs="Times New Roman"/>
          <w:sz w:val="44"/>
          <w:szCs w:val="44"/>
        </w:rPr>
        <w:t>11</w:t>
      </w:r>
      <w:r w:rsidR="00CB6241" w:rsidRPr="00CB6241">
        <w:rPr>
          <w:rFonts w:ascii="Times New Roman" w:hAnsi="Times New Roman" w:cs="Times New Roman"/>
          <w:sz w:val="44"/>
          <w:szCs w:val="44"/>
        </w:rPr>
        <w:t>:</w:t>
      </w:r>
    </w:p>
    <w:p w:rsidR="00CB6241" w:rsidRPr="00CB6241" w:rsidRDefault="00BD1A54" w:rsidP="00CB6241">
      <w:pPr>
        <w:spacing w:after="0" w:line="240" w:lineRule="auto"/>
        <w:jc w:val="center"/>
        <w:rPr>
          <w:rFonts w:ascii="Times New Roman" w:hAnsi="Times New Roman" w:cs="Times New Roman"/>
          <w:sz w:val="44"/>
          <w:szCs w:val="44"/>
        </w:rPr>
      </w:pPr>
      <w:r>
        <w:rPr>
          <w:rFonts w:ascii="Times New Roman" w:hAnsi="Times New Roman" w:cs="Times New Roman"/>
          <w:sz w:val="44"/>
          <w:szCs w:val="44"/>
        </w:rPr>
        <w:t>White Collar Crime</w:t>
      </w:r>
    </w:p>
    <w:p w:rsidR="00CB6241" w:rsidRPr="00CB6241" w:rsidRDefault="00CB6241" w:rsidP="00CB6241">
      <w:pPr>
        <w:spacing w:after="0" w:line="240" w:lineRule="auto"/>
        <w:jc w:val="center"/>
        <w:rPr>
          <w:rFonts w:ascii="Times New Roman" w:hAnsi="Times New Roman" w:cs="Times New Roman"/>
        </w:rPr>
      </w:pPr>
    </w:p>
    <w:p w:rsidR="00666B1E" w:rsidRDefault="00666B1E" w:rsidP="00CB6241">
      <w:pPr>
        <w:spacing w:after="0" w:line="240" w:lineRule="auto"/>
        <w:rPr>
          <w:rFonts w:ascii="Times New Roman" w:hAnsi="Times New Roman" w:cs="Times New Roman"/>
        </w:rPr>
      </w:pPr>
    </w:p>
    <w:p w:rsidR="001D412E" w:rsidRDefault="001D412E" w:rsidP="001D412E">
      <w:pPr>
        <w:spacing w:after="0" w:line="240" w:lineRule="auto"/>
        <w:rPr>
          <w:rFonts w:ascii="Times New Roman" w:hAnsi="Times New Roman" w:cs="Times New Roman"/>
        </w:rPr>
      </w:pPr>
      <w:r>
        <w:rPr>
          <w:rFonts w:ascii="Times New Roman" w:hAnsi="Times New Roman" w:cs="Times New Roman"/>
        </w:rPr>
        <w:t xml:space="preserve">All responses should be in your own words.  Avoid using definitions or quotes from the text.  While it is easy to repeat what is in the text, the ability to rephrase concepts into your own words will increase the likelihood that you will be able to understand and retain the information. Please type your response to each question directly under the question.  </w:t>
      </w:r>
    </w:p>
    <w:p w:rsidR="001D412E" w:rsidRDefault="001D412E" w:rsidP="001D412E">
      <w:pPr>
        <w:spacing w:after="0" w:line="240" w:lineRule="auto"/>
        <w:rPr>
          <w:rFonts w:ascii="Times New Roman" w:hAnsi="Times New Roman" w:cs="Times New Roman"/>
        </w:rPr>
      </w:pPr>
    </w:p>
    <w:p w:rsidR="001D412E" w:rsidRDefault="001D412E" w:rsidP="001D412E">
      <w:pPr>
        <w:spacing w:after="0" w:line="240" w:lineRule="auto"/>
        <w:rPr>
          <w:rFonts w:ascii="Times New Roman" w:hAnsi="Times New Roman" w:cs="Times New Roman"/>
        </w:rPr>
      </w:pPr>
      <w:r>
        <w:rPr>
          <w:rFonts w:ascii="Times New Roman" w:hAnsi="Times New Roman" w:cs="Times New Roman"/>
        </w:rPr>
        <w:t>These questions are taken largely from the course textbook.  However, the sections required and supplemental materials may also be useful in completing this assignment.  This assignment is not required.  However, it is a valuable resource that can serve as a reference for your individual review and study.</w:t>
      </w:r>
    </w:p>
    <w:p w:rsidR="00CB6241" w:rsidRDefault="00CB6241" w:rsidP="00CB6241">
      <w:pPr>
        <w:spacing w:after="0" w:line="240" w:lineRule="auto"/>
        <w:rPr>
          <w:rFonts w:ascii="Times New Roman" w:hAnsi="Times New Roman" w:cs="Times New Roman"/>
        </w:rPr>
      </w:pPr>
      <w:bookmarkStart w:id="0" w:name="_GoBack"/>
      <w:bookmarkEnd w:id="0"/>
    </w:p>
    <w:p w:rsidR="00664960" w:rsidRPr="00BD1A54" w:rsidRDefault="00CB6241" w:rsidP="00BD1A54">
      <w:pPr>
        <w:pStyle w:val="ListParagraph"/>
        <w:numPr>
          <w:ilvl w:val="0"/>
          <w:numId w:val="2"/>
        </w:numPr>
        <w:spacing w:after="0" w:line="240" w:lineRule="auto"/>
      </w:pPr>
      <w:r>
        <w:rPr>
          <w:rFonts w:ascii="Times New Roman" w:hAnsi="Times New Roman" w:cs="Times New Roman"/>
        </w:rPr>
        <w:t xml:space="preserve"> </w:t>
      </w:r>
      <w:r w:rsidR="00BD1A54">
        <w:rPr>
          <w:rFonts w:ascii="Times New Roman" w:hAnsi="Times New Roman" w:cs="Times New Roman"/>
        </w:rPr>
        <w:t>What is the relationship between white collar crime, occupational crime, and corporate crime? (How are they similar and how do they differ?  A full response must explain each  concept)</w:t>
      </w:r>
    </w:p>
    <w:p w:rsidR="00BD1A54" w:rsidRPr="00BD1A54" w:rsidRDefault="00BD1A54" w:rsidP="00BD1A54">
      <w:pPr>
        <w:pStyle w:val="ListParagraph"/>
        <w:numPr>
          <w:ilvl w:val="0"/>
          <w:numId w:val="2"/>
        </w:numPr>
        <w:spacing w:after="0" w:line="240" w:lineRule="auto"/>
      </w:pPr>
      <w:r>
        <w:rPr>
          <w:rFonts w:ascii="Times New Roman" w:hAnsi="Times New Roman" w:cs="Times New Roman"/>
        </w:rPr>
        <w:t xml:space="preserve">What is the relationship between white collar crime, </w:t>
      </w:r>
      <w:proofErr w:type="spellStart"/>
      <w:r>
        <w:rPr>
          <w:rFonts w:ascii="Times New Roman" w:hAnsi="Times New Roman" w:cs="Times New Roman"/>
        </w:rPr>
        <w:t>criminaloids</w:t>
      </w:r>
      <w:proofErr w:type="spellEnd"/>
      <w:r>
        <w:rPr>
          <w:rFonts w:ascii="Times New Roman" w:hAnsi="Times New Roman" w:cs="Times New Roman"/>
        </w:rPr>
        <w:t>, higher immorality, and power elite?</w:t>
      </w:r>
      <w:r w:rsidRPr="00BD1A54">
        <w:rPr>
          <w:rFonts w:ascii="Times New Roman" w:hAnsi="Times New Roman" w:cs="Times New Roman"/>
        </w:rPr>
        <w:t xml:space="preserve"> </w:t>
      </w:r>
      <w:r>
        <w:rPr>
          <w:rFonts w:ascii="Times New Roman" w:hAnsi="Times New Roman" w:cs="Times New Roman"/>
        </w:rPr>
        <w:t>(How are they similar and how do they differ?  A full response must explain each  concept)</w:t>
      </w:r>
    </w:p>
    <w:p w:rsidR="00BD1A54" w:rsidRDefault="00BD1A54" w:rsidP="00BD1A54">
      <w:pPr>
        <w:pStyle w:val="ListParagraph"/>
        <w:numPr>
          <w:ilvl w:val="0"/>
          <w:numId w:val="2"/>
        </w:numPr>
        <w:spacing w:after="0" w:line="240" w:lineRule="auto"/>
      </w:pPr>
      <w:r>
        <w:t>What seven reasons were given for the lack of research concerning corporate crime in the past?  Why do you believe research and society focus less on white collar crime and more on blue collar crime?</w:t>
      </w:r>
    </w:p>
    <w:p w:rsidR="00BD1A54" w:rsidRDefault="00BD1A54" w:rsidP="00BD1A54">
      <w:pPr>
        <w:pStyle w:val="ListParagraph"/>
        <w:numPr>
          <w:ilvl w:val="0"/>
          <w:numId w:val="2"/>
        </w:numPr>
        <w:spacing w:after="0" w:line="240" w:lineRule="auto"/>
      </w:pPr>
      <w:r>
        <w:t xml:space="preserve">What is </w:t>
      </w:r>
      <w:r>
        <w:rPr>
          <w:i/>
        </w:rPr>
        <w:t>nolo contendere</w:t>
      </w:r>
      <w:r>
        <w:t xml:space="preserve">?  Why might this be considered problematic in terms of corporate deviance?  </w:t>
      </w:r>
    </w:p>
    <w:p w:rsidR="00BD1A54" w:rsidRDefault="0032753D" w:rsidP="00BD1A54">
      <w:pPr>
        <w:pStyle w:val="ListParagraph"/>
        <w:numPr>
          <w:ilvl w:val="0"/>
          <w:numId w:val="2"/>
        </w:numPr>
        <w:spacing w:after="0" w:line="240" w:lineRule="auto"/>
      </w:pPr>
      <w:r>
        <w:t>List and explain the categories of occupational crime.  For each category provide no less than one detailed example.</w:t>
      </w:r>
    </w:p>
    <w:p w:rsidR="0032753D" w:rsidRDefault="0032753D" w:rsidP="0032753D">
      <w:pPr>
        <w:pStyle w:val="ListParagraph"/>
        <w:numPr>
          <w:ilvl w:val="0"/>
          <w:numId w:val="2"/>
        </w:numPr>
        <w:spacing w:after="0" w:line="240" w:lineRule="auto"/>
      </w:pPr>
      <w:r>
        <w:t>List and explain the categories of corporate crime.  For each category provide no less than one detailed example.</w:t>
      </w:r>
    </w:p>
    <w:p w:rsidR="0032753D" w:rsidRDefault="0032753D" w:rsidP="00BD1A54">
      <w:pPr>
        <w:pStyle w:val="ListParagraph"/>
        <w:numPr>
          <w:ilvl w:val="0"/>
          <w:numId w:val="2"/>
        </w:numPr>
        <w:spacing w:after="0" w:line="240" w:lineRule="auto"/>
      </w:pPr>
      <w:r>
        <w:t>Of the reasons listed in the text for leniency in punishment of white collar criminals, which one or two reasons do you believe have the largest impact.  Justify your position.</w:t>
      </w:r>
    </w:p>
    <w:p w:rsidR="0032753D" w:rsidRDefault="0032753D" w:rsidP="0032753D">
      <w:pPr>
        <w:pStyle w:val="ListParagraph"/>
        <w:spacing w:after="0" w:line="240" w:lineRule="auto"/>
      </w:pPr>
    </w:p>
    <w:p w:rsidR="00664960" w:rsidRDefault="00664960" w:rsidP="00664960">
      <w:pPr>
        <w:pStyle w:val="ListParagraph"/>
        <w:spacing w:after="0" w:line="240" w:lineRule="auto"/>
      </w:pPr>
    </w:p>
    <w:p w:rsidR="00FC52DD" w:rsidRDefault="00FC52DD" w:rsidP="00C23FCD">
      <w:pPr>
        <w:spacing w:after="0" w:line="240" w:lineRule="auto"/>
        <w:jc w:val="center"/>
      </w:pPr>
      <w:r>
        <w:t>**At the end of each chapter you will find a list of key terms,</w:t>
      </w:r>
      <w:r w:rsidR="007C3501">
        <w:t xml:space="preserve"> review questions, web sources, and web exercises</w:t>
      </w:r>
      <w:r>
        <w:t xml:space="preserve">.  While these sections are not required, these are useful study aids.  Their utilization is strongly </w:t>
      </w:r>
      <w:proofErr w:type="gramStart"/>
      <w:r>
        <w:t>encouraged.*</w:t>
      </w:r>
      <w:proofErr w:type="gramEnd"/>
      <w:r>
        <w:t>*</w:t>
      </w:r>
    </w:p>
    <w:sectPr w:rsidR="00FC52DD" w:rsidSect="003170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07CA0"/>
    <w:multiLevelType w:val="hybridMultilevel"/>
    <w:tmpl w:val="D458C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2412CF"/>
    <w:multiLevelType w:val="hybridMultilevel"/>
    <w:tmpl w:val="8CD07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241"/>
    <w:rsid w:val="00003DB8"/>
    <w:rsid w:val="000A54CE"/>
    <w:rsid w:val="00154FCD"/>
    <w:rsid w:val="00181C5C"/>
    <w:rsid w:val="001D412E"/>
    <w:rsid w:val="002406CB"/>
    <w:rsid w:val="00241CCC"/>
    <w:rsid w:val="002A6885"/>
    <w:rsid w:val="002D68EE"/>
    <w:rsid w:val="00317063"/>
    <w:rsid w:val="0032753D"/>
    <w:rsid w:val="00340DA1"/>
    <w:rsid w:val="003A59A4"/>
    <w:rsid w:val="004040DA"/>
    <w:rsid w:val="004C0D12"/>
    <w:rsid w:val="00584485"/>
    <w:rsid w:val="0060274E"/>
    <w:rsid w:val="0064693C"/>
    <w:rsid w:val="00664960"/>
    <w:rsid w:val="006651AD"/>
    <w:rsid w:val="00666B1E"/>
    <w:rsid w:val="0068709B"/>
    <w:rsid w:val="006C1D52"/>
    <w:rsid w:val="0075340A"/>
    <w:rsid w:val="00754EAF"/>
    <w:rsid w:val="007C025B"/>
    <w:rsid w:val="007C3501"/>
    <w:rsid w:val="007E6EB0"/>
    <w:rsid w:val="007F7903"/>
    <w:rsid w:val="00846158"/>
    <w:rsid w:val="008479DF"/>
    <w:rsid w:val="008C6BA8"/>
    <w:rsid w:val="008D1C6F"/>
    <w:rsid w:val="009946B3"/>
    <w:rsid w:val="009B5E50"/>
    <w:rsid w:val="009E7A83"/>
    <w:rsid w:val="00A02C53"/>
    <w:rsid w:val="00A065BE"/>
    <w:rsid w:val="00A3301D"/>
    <w:rsid w:val="00A6785B"/>
    <w:rsid w:val="00A845E7"/>
    <w:rsid w:val="00AD4B9E"/>
    <w:rsid w:val="00B335EC"/>
    <w:rsid w:val="00BB57E4"/>
    <w:rsid w:val="00BD1A54"/>
    <w:rsid w:val="00C23FCD"/>
    <w:rsid w:val="00C77058"/>
    <w:rsid w:val="00C979A3"/>
    <w:rsid w:val="00CB6241"/>
    <w:rsid w:val="00CE4308"/>
    <w:rsid w:val="00D00697"/>
    <w:rsid w:val="00D22659"/>
    <w:rsid w:val="00D5495A"/>
    <w:rsid w:val="00E06BC4"/>
    <w:rsid w:val="00E66844"/>
    <w:rsid w:val="00EE1BBF"/>
    <w:rsid w:val="00F41B0D"/>
    <w:rsid w:val="00FC52DD"/>
    <w:rsid w:val="00FC616E"/>
    <w:rsid w:val="00FE2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C0859A-02E7-4F1F-B153-380B816DE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2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William Hall</dc:creator>
  <cp:lastModifiedBy>Khayyam Qidwai</cp:lastModifiedBy>
  <cp:revision>2</cp:revision>
  <cp:lastPrinted>2012-08-29T15:27:00Z</cp:lastPrinted>
  <dcterms:created xsi:type="dcterms:W3CDTF">2016-05-14T02:42:00Z</dcterms:created>
  <dcterms:modified xsi:type="dcterms:W3CDTF">2016-05-14T02:42:00Z</dcterms:modified>
</cp:coreProperties>
</file>